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E967" w14:textId="77777777" w:rsidR="00C3338B" w:rsidRDefault="00197279">
      <w:pPr>
        <w:spacing w:after="0"/>
        <w:jc w:val="center"/>
      </w:pPr>
      <w:r>
        <w:rPr>
          <w:rFonts w:ascii="Arial" w:eastAsia="Arial" w:hAnsi="Arial" w:cs="Arial"/>
          <w:b/>
          <w:sz w:val="56"/>
        </w:rPr>
        <w:t>Sunday Services</w:t>
      </w:r>
    </w:p>
    <w:p w14:paraId="3081F560" w14:textId="77777777" w:rsidR="00C3338B" w:rsidRDefault="00197279">
      <w:pPr>
        <w:spacing w:after="41"/>
        <w:ind w:right="-2"/>
      </w:pPr>
      <w:r>
        <w:rPr>
          <w:noProof/>
        </w:rPr>
        <mc:AlternateContent>
          <mc:Choice Requires="wpg">
            <w:drawing>
              <wp:inline distT="0" distB="0" distL="0" distR="0" wp14:anchorId="460F1E01" wp14:editId="4CFED92A">
                <wp:extent cx="6819900" cy="9525"/>
                <wp:effectExtent l="0" t="0" r="0" b="0"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9525"/>
                          <a:chOff x="0" y="0"/>
                          <a:chExt cx="6819900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81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0">
                                <a:moveTo>
                                  <a:pt x="6819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225000" sp="15158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9" style="width:537pt;height:0.75pt;mso-position-horizontal-relative:char;mso-position-vertical-relative:line" coordsize="68199,95">
                <v:shape id="Shape 6" style="position:absolute;width:68199;height:0;left:0;top:0;" coordsize="6819900,0" path="m6819900,0l0,0">
                  <v:stroke weight="0.75pt" endcap="flat" dashstyle="3 2.02107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4AF3F5E" w14:textId="77777777" w:rsidR="00C3338B" w:rsidRDefault="00197279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Ephesians 5:17-21 - Pierre</w:t>
      </w:r>
    </w:p>
    <w:p w14:paraId="521EA44E" w14:textId="77777777" w:rsidR="00C3338B" w:rsidRDefault="00197279">
      <w:pPr>
        <w:tabs>
          <w:tab w:val="center" w:pos="5369"/>
          <w:tab w:val="right" w:pos="10738"/>
        </w:tabs>
        <w:spacing w:after="362"/>
        <w:ind w:left="-15"/>
      </w:pPr>
      <w:r>
        <w:rPr>
          <w:rFonts w:ascii="Arial" w:eastAsia="Arial" w:hAnsi="Arial" w:cs="Arial"/>
          <w:sz w:val="20"/>
        </w:rPr>
        <w:t>Noris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8"/>
        </w:rPr>
        <w:t xml:space="preserve">November 19, </w:t>
      </w:r>
      <w:proofErr w:type="gramStart"/>
      <w:r>
        <w:rPr>
          <w:rFonts w:ascii="Arial" w:eastAsia="Arial" w:hAnsi="Arial" w:cs="Arial"/>
          <w:b/>
          <w:sz w:val="28"/>
        </w:rPr>
        <w:t>2023</w:t>
      </w:r>
      <w:proofErr w:type="gramEnd"/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0"/>
        </w:rPr>
        <w:t>Spiritual Life in Christ</w:t>
      </w:r>
    </w:p>
    <w:p w14:paraId="7C923626" w14:textId="77777777" w:rsidR="00C3338B" w:rsidRDefault="00197279">
      <w:pPr>
        <w:spacing w:after="3"/>
        <w:ind w:left="59" w:hanging="10"/>
      </w:pPr>
      <w:r>
        <w:rPr>
          <w:rFonts w:ascii="Arial" w:eastAsia="Arial" w:hAnsi="Arial" w:cs="Arial"/>
          <w:b/>
          <w:sz w:val="20"/>
        </w:rPr>
        <w:t>Length</w:t>
      </w:r>
    </w:p>
    <w:tbl>
      <w:tblPr>
        <w:tblStyle w:val="TableGrid"/>
        <w:tblW w:w="10800" w:type="dxa"/>
        <w:tblInd w:w="-3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63"/>
        <w:gridCol w:w="1492"/>
        <w:gridCol w:w="1451"/>
        <w:gridCol w:w="794"/>
      </w:tblGrid>
      <w:tr w:rsidR="00C3338B" w14:paraId="74CD3321" w14:textId="77777777">
        <w:trPr>
          <w:trHeight w:val="302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</w:tcPr>
          <w:p w14:paraId="10344CA3" w14:textId="77777777" w:rsidR="00C3338B" w:rsidRDefault="00197279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20"/>
              </w:rPr>
              <w:t>in mins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416CD45E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Audio/Visual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71BFB1C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Band Person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7D164C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Vocals</w:t>
            </w:r>
          </w:p>
        </w:tc>
      </w:tr>
      <w:tr w:rsidR="00C3338B" w14:paraId="5F6A29F2" w14:textId="77777777">
        <w:trPr>
          <w:trHeight w:val="395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D6E2E9"/>
          </w:tcPr>
          <w:p w14:paraId="7F2F6ACD" w14:textId="77777777" w:rsidR="00C3338B" w:rsidRDefault="00197279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20"/>
              </w:rPr>
              <w:t>PRE-SERVICE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6E2E9"/>
          </w:tcPr>
          <w:p w14:paraId="59213760" w14:textId="77777777" w:rsidR="00C3338B" w:rsidRDefault="00C3338B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D6E2E9"/>
          </w:tcPr>
          <w:p w14:paraId="6A565648" w14:textId="77777777" w:rsidR="00C3338B" w:rsidRDefault="00C3338B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D6E2E9"/>
          </w:tcPr>
          <w:p w14:paraId="0D390464" w14:textId="77777777" w:rsidR="00C3338B" w:rsidRDefault="00C3338B"/>
        </w:tc>
      </w:tr>
      <w:tr w:rsidR="00C3338B" w14:paraId="68F37407" w14:textId="77777777">
        <w:trPr>
          <w:trHeight w:val="617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</w:tcPr>
          <w:p w14:paraId="06D81CE8" w14:textId="77777777" w:rsidR="00C3338B" w:rsidRDefault="00197279">
            <w:pPr>
              <w:tabs>
                <w:tab w:val="center" w:pos="412"/>
                <w:tab w:val="center" w:pos="147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2:00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2-Minute Call</w:t>
            </w:r>
          </w:p>
          <w:p w14:paraId="2BD9AAA7" w14:textId="77777777" w:rsidR="00C3338B" w:rsidRDefault="00197279">
            <w:pPr>
              <w:spacing w:after="0"/>
              <w:ind w:left="855"/>
            </w:pPr>
            <w:r>
              <w:rPr>
                <w:rFonts w:ascii="Arial" w:eastAsia="Arial" w:hAnsi="Arial" w:cs="Arial"/>
                <w:sz w:val="18"/>
              </w:rPr>
              <w:t>Vin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8748F40" w14:textId="77777777" w:rsidR="00C3338B" w:rsidRDefault="00C3338B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AA86824" w14:textId="77777777" w:rsidR="00C3338B" w:rsidRDefault="00C3338B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AFD10A" w14:textId="77777777" w:rsidR="00C3338B" w:rsidRDefault="00C3338B"/>
        </w:tc>
      </w:tr>
      <w:tr w:rsidR="00C3338B" w14:paraId="4712CD82" w14:textId="77777777">
        <w:trPr>
          <w:trHeight w:val="395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D6E2E9"/>
          </w:tcPr>
          <w:p w14:paraId="5EB71312" w14:textId="77777777" w:rsidR="00C3338B" w:rsidRDefault="00197279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sz w:val="20"/>
              </w:rPr>
              <w:t>Gathering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6E2E9"/>
          </w:tcPr>
          <w:p w14:paraId="30639446" w14:textId="77777777" w:rsidR="00C3338B" w:rsidRDefault="00C3338B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D6E2E9"/>
          </w:tcPr>
          <w:p w14:paraId="773C0922" w14:textId="77777777" w:rsidR="00C3338B" w:rsidRDefault="00C3338B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D6E2E9"/>
          </w:tcPr>
          <w:p w14:paraId="55375709" w14:textId="77777777" w:rsidR="00C3338B" w:rsidRDefault="00C3338B"/>
        </w:tc>
      </w:tr>
    </w:tbl>
    <w:p w14:paraId="3762DAE1" w14:textId="77777777" w:rsidR="00C3338B" w:rsidRDefault="00197279">
      <w:pPr>
        <w:tabs>
          <w:tab w:val="center" w:pos="3253"/>
        </w:tabs>
        <w:spacing w:after="3"/>
      </w:pPr>
      <w:r>
        <w:rPr>
          <w:rFonts w:ascii="Arial" w:eastAsia="Arial" w:hAnsi="Arial" w:cs="Arial"/>
          <w:b/>
          <w:sz w:val="20"/>
        </w:rPr>
        <w:t>2:00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Welcome-Greeting-Call to Worship-Opening Prayer</w:t>
      </w:r>
    </w:p>
    <w:tbl>
      <w:tblPr>
        <w:tblStyle w:val="TableGrid"/>
        <w:tblW w:w="10800" w:type="dxa"/>
        <w:tblInd w:w="-30" w:type="dxa"/>
        <w:tblCellMar>
          <w:top w:w="10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5"/>
        <w:gridCol w:w="9945"/>
      </w:tblGrid>
      <w:tr w:rsidR="00C3338B" w14:paraId="15F13384" w14:textId="77777777">
        <w:trPr>
          <w:trHeight w:val="1464"/>
        </w:trPr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EEEEE"/>
          </w:tcPr>
          <w:p w14:paraId="6673BDBB" w14:textId="77777777" w:rsidR="00C3338B" w:rsidRDefault="00197279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5:00</w:t>
            </w:r>
          </w:p>
        </w:tc>
        <w:tc>
          <w:tcPr>
            <w:tcW w:w="994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EEEEE"/>
            <w:vAlign w:val="center"/>
          </w:tcPr>
          <w:p w14:paraId="0142A087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color w:val="3C4B8B"/>
                <w:sz w:val="20"/>
              </w:rPr>
              <w:t xml:space="preserve">Enough </w:t>
            </w:r>
            <w:r>
              <w:rPr>
                <w:rFonts w:ascii="Arial" w:eastAsia="Arial" w:hAnsi="Arial" w:cs="Arial"/>
                <w:sz w:val="20"/>
              </w:rPr>
              <w:t xml:space="preserve">[ Default Arrangement in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G ]</w:t>
            </w:r>
            <w:proofErr w:type="gramEnd"/>
          </w:p>
          <w:p w14:paraId="74151C9A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{m. 1-2:2x} C-[4]-V1-C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-[</w:t>
            </w:r>
            <w:proofErr w:type="gramEnd"/>
            <w:r>
              <w:rPr>
                <w:rFonts w:ascii="Arial" w:eastAsia="Arial" w:hAnsi="Arial" w:cs="Arial"/>
                <w:sz w:val="18"/>
              </w:rPr>
              <w:t>4]-V2-C-B-C-ENDING (3-peat)</w:t>
            </w:r>
          </w:p>
          <w:p w14:paraId="68F73DAD" w14:textId="77777777" w:rsidR="00C3338B" w:rsidRDefault="00197279">
            <w:pPr>
              <w:numPr>
                <w:ilvl w:val="0"/>
                <w:numId w:val="2"/>
              </w:numPr>
              <w:spacing w:after="0"/>
              <w:ind w:hanging="462"/>
            </w:pPr>
            <w:r>
              <w:rPr>
                <w:rFonts w:ascii="Arial" w:eastAsia="Arial" w:hAnsi="Arial" w:cs="Arial"/>
                <w:sz w:val="18"/>
              </w:rPr>
              <w:t>Progression Correction: G/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B </w:t>
            </w:r>
            <w:r>
              <w:rPr>
                <w:sz w:val="18"/>
              </w:rPr>
              <w:t>⯑</w:t>
            </w:r>
            <w:r>
              <w:rPr>
                <w:rFonts w:ascii="Arial" w:eastAsia="Arial" w:hAnsi="Arial" w:cs="Arial"/>
                <w:sz w:val="18"/>
              </w:rPr>
              <w:t xml:space="preserve"> C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in mm. 9, 30, 52, 56</w:t>
            </w:r>
          </w:p>
          <w:p w14:paraId="7005F348" w14:textId="77777777" w:rsidR="00C3338B" w:rsidRDefault="00197279">
            <w:pPr>
              <w:numPr>
                <w:ilvl w:val="0"/>
                <w:numId w:val="2"/>
              </w:numPr>
              <w:spacing w:after="0"/>
              <w:ind w:hanging="462"/>
            </w:pPr>
            <w:r>
              <w:rPr>
                <w:rFonts w:ascii="Arial" w:eastAsia="Arial" w:hAnsi="Arial" w:cs="Arial"/>
                <w:sz w:val="18"/>
              </w:rPr>
              <w:t>Cross out m. 11</w:t>
            </w:r>
          </w:p>
          <w:p w14:paraId="2F52FE67" w14:textId="77777777" w:rsidR="00C3338B" w:rsidRDefault="00197279">
            <w:pPr>
              <w:numPr>
                <w:ilvl w:val="0"/>
                <w:numId w:val="2"/>
              </w:numPr>
              <w:spacing w:after="0"/>
              <w:ind w:hanging="462"/>
            </w:pPr>
            <w:r>
              <w:rPr>
                <w:rFonts w:ascii="Arial" w:eastAsia="Arial" w:hAnsi="Arial" w:cs="Arial"/>
                <w:sz w:val="18"/>
              </w:rPr>
              <w:t>ADD: additional bar “m. 36b” on G major</w:t>
            </w:r>
          </w:p>
          <w:p w14:paraId="1DF688F7" w14:textId="77777777" w:rsidR="00C3338B" w:rsidRDefault="00197279">
            <w:pPr>
              <w:numPr>
                <w:ilvl w:val="0"/>
                <w:numId w:val="2"/>
              </w:numPr>
              <w:spacing w:after="0"/>
              <w:ind w:hanging="462"/>
            </w:pPr>
            <w:r>
              <w:rPr>
                <w:rFonts w:ascii="Arial" w:eastAsia="Arial" w:hAnsi="Arial" w:cs="Arial"/>
                <w:sz w:val="18"/>
              </w:rPr>
              <w:t>Cross out m. 44 (no repeat Bridge)</w:t>
            </w:r>
          </w:p>
        </w:tc>
      </w:tr>
    </w:tbl>
    <w:p w14:paraId="615202E0" w14:textId="77777777" w:rsidR="00C3338B" w:rsidRDefault="00197279">
      <w:pPr>
        <w:tabs>
          <w:tab w:val="center" w:pos="1608"/>
        </w:tabs>
        <w:spacing w:after="3"/>
      </w:pPr>
      <w:r>
        <w:rPr>
          <w:rFonts w:ascii="Arial" w:eastAsia="Arial" w:hAnsi="Arial" w:cs="Arial"/>
          <w:b/>
          <w:sz w:val="20"/>
        </w:rPr>
        <w:t>2:00</w:t>
      </w:r>
      <w:r>
        <w:rPr>
          <w:rFonts w:ascii="Arial" w:eastAsia="Arial" w:hAnsi="Arial" w:cs="Arial"/>
          <w:b/>
          <w:sz w:val="20"/>
        </w:rPr>
        <w:tab/>
        <w:t>Announcements</w:t>
      </w:r>
    </w:p>
    <w:p w14:paraId="224546DC" w14:textId="77777777" w:rsidR="00C3338B" w:rsidRDefault="00197279">
      <w:pPr>
        <w:spacing w:after="4" w:line="250" w:lineRule="auto"/>
        <w:ind w:left="82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DE0110" wp14:editId="4ADBB6BA">
                <wp:simplePos x="0" y="0"/>
                <wp:positionH relativeFrom="page">
                  <wp:posOffset>457200</wp:posOffset>
                </wp:positionH>
                <wp:positionV relativeFrom="page">
                  <wp:posOffset>8848204</wp:posOffset>
                </wp:positionV>
                <wp:extent cx="6858000" cy="9525"/>
                <wp:effectExtent l="0" t="0" r="0" b="0"/>
                <wp:wrapTopAndBottom/>
                <wp:docPr id="2381" name="Group 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525"/>
                          <a:chOff x="0" y="0"/>
                          <a:chExt cx="6858000" cy="9525"/>
                        </a:xfrm>
                      </wpg:grpSpPr>
                      <wps:wsp>
                        <wps:cNvPr id="2733" name="Shape 2733"/>
                        <wps:cNvSpPr/>
                        <wps:spPr>
                          <a:xfrm>
                            <a:off x="0" y="0"/>
                            <a:ext cx="6858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52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1" style="width:540pt;height:0.75pt;position:absolute;mso-position-horizontal-relative:page;mso-position-horizontal:absolute;margin-left:36pt;mso-position-vertical-relative:page;margin-top:696.709pt;" coordsize="68580,95">
                <v:shape id="Shape 2734" style="position:absolute;width:68580;height:95;left:0;top:0;" coordsize="6858000,9525" path="m0,0l6858000,0l6858000,9525l0,9525l0,0">
                  <v:stroke weight="0pt" endcap="flat" joinstyle="miter" miterlimit="10" on="false" color="#000000" opacity="0"/>
                  <v:fill on="true" color="#dddddd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Cherise Green</w:t>
      </w:r>
    </w:p>
    <w:tbl>
      <w:tblPr>
        <w:tblStyle w:val="TableGrid"/>
        <w:tblW w:w="10800" w:type="dxa"/>
        <w:tblInd w:w="-30" w:type="dxa"/>
        <w:tblCellMar>
          <w:top w:w="10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5"/>
        <w:gridCol w:w="9945"/>
      </w:tblGrid>
      <w:tr w:rsidR="00C3338B" w14:paraId="1C7125EB" w14:textId="77777777">
        <w:trPr>
          <w:trHeight w:val="843"/>
        </w:trPr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EEEEE"/>
          </w:tcPr>
          <w:p w14:paraId="56BC2695" w14:textId="77777777" w:rsidR="00C3338B" w:rsidRDefault="00197279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2:00</w:t>
            </w:r>
          </w:p>
        </w:tc>
        <w:tc>
          <w:tcPr>
            <w:tcW w:w="994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EEEEE"/>
            <w:vAlign w:val="center"/>
          </w:tcPr>
          <w:p w14:paraId="0B2118F8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Special Announcement</w:t>
            </w:r>
          </w:p>
          <w:p w14:paraId="0FC798B8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S.A.C.K - Stuffed Animals Calm Kids</w:t>
            </w:r>
          </w:p>
          <w:p w14:paraId="773A8E47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Sherry Goodman</w:t>
            </w:r>
          </w:p>
        </w:tc>
      </w:tr>
    </w:tbl>
    <w:p w14:paraId="3BC8600B" w14:textId="77777777" w:rsidR="00C3338B" w:rsidRDefault="00197279">
      <w:pPr>
        <w:tabs>
          <w:tab w:val="center" w:pos="1414"/>
        </w:tabs>
        <w:spacing w:after="3"/>
      </w:pPr>
      <w:r>
        <w:rPr>
          <w:rFonts w:ascii="Arial" w:eastAsia="Arial" w:hAnsi="Arial" w:cs="Arial"/>
          <w:b/>
          <w:sz w:val="20"/>
        </w:rPr>
        <w:t>6:00</w:t>
      </w:r>
      <w:r>
        <w:rPr>
          <w:rFonts w:ascii="Arial" w:eastAsia="Arial" w:hAnsi="Arial" w:cs="Arial"/>
          <w:b/>
          <w:sz w:val="20"/>
        </w:rPr>
        <w:tab/>
        <w:t>Elder Prayer</w:t>
      </w:r>
    </w:p>
    <w:p w14:paraId="11195E44" w14:textId="77777777" w:rsidR="00C3338B" w:rsidRDefault="00197279">
      <w:pPr>
        <w:spacing w:after="4" w:line="250" w:lineRule="auto"/>
        <w:ind w:left="820" w:hanging="10"/>
      </w:pPr>
      <w:r>
        <w:rPr>
          <w:rFonts w:ascii="Arial" w:eastAsia="Arial" w:hAnsi="Arial" w:cs="Arial"/>
          <w:sz w:val="18"/>
        </w:rPr>
        <w:t>Tim Smith</w:t>
      </w:r>
    </w:p>
    <w:tbl>
      <w:tblPr>
        <w:tblStyle w:val="TableGrid"/>
        <w:tblW w:w="10800" w:type="dxa"/>
        <w:tblInd w:w="-30" w:type="dxa"/>
        <w:tblCellMar>
          <w:top w:w="103" w:type="dxa"/>
          <w:left w:w="0" w:type="dxa"/>
          <w:bottom w:w="0" w:type="dxa"/>
          <w:right w:w="242" w:type="dxa"/>
        </w:tblCellMar>
        <w:tblLook w:val="04A0" w:firstRow="1" w:lastRow="0" w:firstColumn="1" w:lastColumn="0" w:noHBand="0" w:noVBand="1"/>
      </w:tblPr>
      <w:tblGrid>
        <w:gridCol w:w="855"/>
        <w:gridCol w:w="9945"/>
      </w:tblGrid>
      <w:tr w:rsidR="00C3338B" w14:paraId="3EAAB686" w14:textId="77777777">
        <w:trPr>
          <w:trHeight w:val="636"/>
        </w:trPr>
        <w:tc>
          <w:tcPr>
            <w:tcW w:w="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EEEEE"/>
          </w:tcPr>
          <w:p w14:paraId="15420922" w14:textId="77777777" w:rsidR="00C3338B" w:rsidRDefault="00197279">
            <w:pPr>
              <w:spacing w:after="0"/>
              <w:ind w:left="2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3:00</w:t>
            </w:r>
          </w:p>
        </w:tc>
        <w:tc>
          <w:tcPr>
            <w:tcW w:w="994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EEEEE"/>
            <w:vAlign w:val="center"/>
          </w:tcPr>
          <w:p w14:paraId="21651A32" w14:textId="77777777" w:rsidR="00C3338B" w:rsidRDefault="00197279">
            <w:pPr>
              <w:spacing w:after="0"/>
              <w:ind w:right="4464"/>
              <w:jc w:val="both"/>
            </w:pPr>
            <w:r>
              <w:rPr>
                <w:rFonts w:ascii="Arial" w:eastAsia="Arial" w:hAnsi="Arial" w:cs="Arial"/>
                <w:b/>
                <w:i/>
                <w:color w:val="3C4B8B"/>
                <w:sz w:val="20"/>
              </w:rPr>
              <w:t xml:space="preserve">This Is My Father's World </w:t>
            </w:r>
            <w:r>
              <w:rPr>
                <w:rFonts w:ascii="Arial" w:eastAsia="Arial" w:hAnsi="Arial" w:cs="Arial"/>
                <w:sz w:val="20"/>
              </w:rPr>
              <w:t xml:space="preserve">[ Default Arrangement in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 ]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{W} V1-[4]-V2-[4]-V3-TAG (“Jesus who died…”); as written</w:t>
            </w:r>
          </w:p>
        </w:tc>
      </w:tr>
    </w:tbl>
    <w:p w14:paraId="3628FBA9" w14:textId="77777777" w:rsidR="00C3338B" w:rsidRDefault="00197279">
      <w:pPr>
        <w:tabs>
          <w:tab w:val="center" w:pos="2080"/>
        </w:tabs>
        <w:spacing w:after="3"/>
      </w:pPr>
      <w:r>
        <w:rPr>
          <w:rFonts w:ascii="Arial" w:eastAsia="Arial" w:hAnsi="Arial" w:cs="Arial"/>
          <w:b/>
          <w:sz w:val="20"/>
        </w:rPr>
        <w:t>2:00</w:t>
      </w:r>
      <w:r>
        <w:rPr>
          <w:rFonts w:ascii="Arial" w:eastAsia="Arial" w:hAnsi="Arial" w:cs="Arial"/>
          <w:b/>
          <w:sz w:val="20"/>
        </w:rPr>
        <w:tab/>
        <w:t>Scripture Lesson &amp; Prayer</w:t>
      </w:r>
    </w:p>
    <w:tbl>
      <w:tblPr>
        <w:tblStyle w:val="TableGrid"/>
        <w:tblW w:w="10800" w:type="dxa"/>
        <w:tblInd w:w="-30" w:type="dxa"/>
        <w:tblCellMar>
          <w:top w:w="71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3338B" w14:paraId="2EA580E7" w14:textId="77777777">
        <w:trPr>
          <w:trHeight w:val="634"/>
        </w:trPr>
        <w:tc>
          <w:tcPr>
            <w:tcW w:w="1080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EEEEE"/>
            <w:vAlign w:val="center"/>
          </w:tcPr>
          <w:p w14:paraId="5D4B5916" w14:textId="77777777" w:rsidR="00C3338B" w:rsidRDefault="00197279">
            <w:pPr>
              <w:spacing w:after="0"/>
              <w:ind w:right="48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5:00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i/>
                <w:color w:val="3C4B8B"/>
                <w:sz w:val="20"/>
              </w:rPr>
              <w:t xml:space="preserve">The Lord Is My Salvation </w:t>
            </w:r>
            <w:r>
              <w:rPr>
                <w:rFonts w:ascii="Arial" w:eastAsia="Arial" w:hAnsi="Arial" w:cs="Arial"/>
                <w:sz w:val="20"/>
              </w:rPr>
              <w:t xml:space="preserve">[ Default Arrangement in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 ]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{W} V1-V2-C-V3-V4-C-V5-C-B-B-ENDING; as written</w:t>
            </w:r>
          </w:p>
        </w:tc>
      </w:tr>
      <w:tr w:rsidR="00C3338B" w14:paraId="53A3C041" w14:textId="77777777">
        <w:trPr>
          <w:trHeight w:val="376"/>
        </w:trPr>
        <w:tc>
          <w:tcPr>
            <w:tcW w:w="10800" w:type="dxa"/>
            <w:tcBorders>
              <w:top w:val="single" w:sz="6" w:space="0" w:color="DDDDDD"/>
              <w:left w:val="nil"/>
              <w:bottom w:val="single" w:sz="12" w:space="0" w:color="25334D"/>
              <w:right w:val="nil"/>
            </w:tcBorders>
            <w:shd w:val="clear" w:color="auto" w:fill="D6E2E9"/>
          </w:tcPr>
          <w:p w14:paraId="1E4EE494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WORD</w:t>
            </w:r>
          </w:p>
        </w:tc>
      </w:tr>
    </w:tbl>
    <w:p w14:paraId="4C136A2F" w14:textId="77777777" w:rsidR="00C3338B" w:rsidRDefault="00197279">
      <w:pPr>
        <w:tabs>
          <w:tab w:val="center" w:pos="1197"/>
        </w:tabs>
        <w:spacing w:after="3"/>
      </w:pPr>
      <w:r>
        <w:rPr>
          <w:rFonts w:ascii="Arial" w:eastAsia="Arial" w:hAnsi="Arial" w:cs="Arial"/>
          <w:b/>
          <w:sz w:val="20"/>
        </w:rPr>
        <w:t>30:00</w:t>
      </w:r>
      <w:r>
        <w:rPr>
          <w:rFonts w:ascii="Arial" w:eastAsia="Arial" w:hAnsi="Arial" w:cs="Arial"/>
          <w:b/>
          <w:sz w:val="20"/>
        </w:rPr>
        <w:tab/>
        <w:t>Sermon</w:t>
      </w:r>
    </w:p>
    <w:p w14:paraId="1FDD6E7C" w14:textId="77777777" w:rsidR="00C3338B" w:rsidRDefault="00197279">
      <w:pPr>
        <w:spacing w:after="174" w:line="250" w:lineRule="auto"/>
        <w:ind w:left="820" w:hanging="10"/>
      </w:pPr>
      <w:r>
        <w:rPr>
          <w:rFonts w:ascii="Arial" w:eastAsia="Arial" w:hAnsi="Arial" w:cs="Arial"/>
          <w:sz w:val="18"/>
        </w:rPr>
        <w:t>Pierre Noris</w:t>
      </w:r>
    </w:p>
    <w:p w14:paraId="0CE4439F" w14:textId="77777777" w:rsidR="00C3338B" w:rsidRDefault="00197279">
      <w:pPr>
        <w:pStyle w:val="Heading1"/>
        <w:ind w:left="115"/>
      </w:pPr>
      <w:r>
        <w:t>Reflection</w:t>
      </w:r>
    </w:p>
    <w:p w14:paraId="2C02E38F" w14:textId="77777777" w:rsidR="00C3338B" w:rsidRDefault="00197279">
      <w:pPr>
        <w:tabs>
          <w:tab w:val="center" w:pos="3014"/>
        </w:tabs>
        <w:spacing w:after="0"/>
      </w:pPr>
      <w:r>
        <w:rPr>
          <w:rFonts w:ascii="Arial" w:eastAsia="Arial" w:hAnsi="Arial" w:cs="Arial"/>
          <w:b/>
          <w:sz w:val="20"/>
        </w:rPr>
        <w:t>4:00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i/>
          <w:color w:val="3C4B8B"/>
          <w:sz w:val="20"/>
        </w:rPr>
        <w:t xml:space="preserve">We Are An Offering </w:t>
      </w:r>
      <w:r>
        <w:rPr>
          <w:rFonts w:ascii="Arial" w:eastAsia="Arial" w:hAnsi="Arial" w:cs="Arial"/>
          <w:sz w:val="20"/>
        </w:rPr>
        <w:t xml:space="preserve">[ Default Arrangement in </w:t>
      </w:r>
      <w:proofErr w:type="gramStart"/>
      <w:r>
        <w:rPr>
          <w:rFonts w:ascii="Arial" w:eastAsia="Arial" w:hAnsi="Arial" w:cs="Arial"/>
          <w:sz w:val="20"/>
        </w:rPr>
        <w:t>C ]</w:t>
      </w:r>
      <w:proofErr w:type="gramEnd"/>
    </w:p>
    <w:p w14:paraId="05E0B2A7" w14:textId="77777777" w:rsidR="00C3338B" w:rsidRDefault="00197279">
      <w:pPr>
        <w:spacing w:after="4" w:line="250" w:lineRule="auto"/>
        <w:ind w:left="820" w:hanging="10"/>
      </w:pPr>
      <w:r>
        <w:rPr>
          <w:rFonts w:ascii="Arial" w:eastAsia="Arial" w:hAnsi="Arial" w:cs="Arial"/>
          <w:sz w:val="18"/>
        </w:rPr>
        <w:t>{see brackets} the whole song 2x</w:t>
      </w:r>
    </w:p>
    <w:p w14:paraId="18327202" w14:textId="77777777" w:rsidR="00C3338B" w:rsidRDefault="00197279">
      <w:pPr>
        <w:numPr>
          <w:ilvl w:val="0"/>
          <w:numId w:val="1"/>
        </w:numPr>
        <w:spacing w:after="4" w:line="250" w:lineRule="auto"/>
        <w:ind w:right="3110" w:hanging="462"/>
      </w:pPr>
      <w:r>
        <w:rPr>
          <w:rFonts w:ascii="Arial" w:eastAsia="Arial" w:hAnsi="Arial" w:cs="Arial"/>
          <w:sz w:val="18"/>
        </w:rPr>
        <w:t>1st x at m. 16, play beats 1-2, then•        Jump back to P/U bar to play “beats 3-4”</w:t>
      </w:r>
    </w:p>
    <w:p w14:paraId="624C7930" w14:textId="77777777" w:rsidR="00C3338B" w:rsidRDefault="00197279">
      <w:pPr>
        <w:numPr>
          <w:ilvl w:val="0"/>
          <w:numId w:val="1"/>
        </w:numPr>
        <w:spacing w:after="174" w:line="250" w:lineRule="auto"/>
        <w:ind w:right="3110" w:hanging="462"/>
      </w:pPr>
      <w:r>
        <w:rPr>
          <w:rFonts w:ascii="Arial" w:eastAsia="Arial" w:hAnsi="Arial" w:cs="Arial"/>
          <w:sz w:val="18"/>
        </w:rPr>
        <w:t>Repeat song as written to fine (m. 17).</w:t>
      </w:r>
    </w:p>
    <w:p w14:paraId="2AD204B3" w14:textId="77777777" w:rsidR="00C3338B" w:rsidRDefault="00197279">
      <w:pPr>
        <w:pStyle w:val="Heading1"/>
        <w:ind w:left="115"/>
      </w:pPr>
      <w:r>
        <w:t>SENDING</w:t>
      </w:r>
    </w:p>
    <w:p w14:paraId="560B0DD5" w14:textId="77777777" w:rsidR="00C3338B" w:rsidRDefault="00197279">
      <w:pPr>
        <w:tabs>
          <w:tab w:val="center" w:pos="1713"/>
        </w:tabs>
        <w:spacing w:after="3"/>
      </w:pPr>
      <w:r>
        <w:rPr>
          <w:rFonts w:ascii="Arial" w:eastAsia="Arial" w:hAnsi="Arial" w:cs="Arial"/>
          <w:b/>
          <w:sz w:val="20"/>
        </w:rPr>
        <w:t>1:00</w:t>
      </w:r>
      <w:r>
        <w:rPr>
          <w:rFonts w:ascii="Arial" w:eastAsia="Arial" w:hAnsi="Arial" w:cs="Arial"/>
          <w:b/>
          <w:sz w:val="20"/>
        </w:rPr>
        <w:tab/>
        <w:t>Charge &amp; Blessing</w:t>
      </w:r>
    </w:p>
    <w:p w14:paraId="011E972C" w14:textId="77777777" w:rsidR="00C3338B" w:rsidRDefault="00197279">
      <w:pPr>
        <w:spacing w:after="4" w:line="250" w:lineRule="auto"/>
        <w:ind w:left="820" w:hanging="10"/>
      </w:pPr>
      <w:r>
        <w:rPr>
          <w:rFonts w:ascii="Arial" w:eastAsia="Arial" w:hAnsi="Arial" w:cs="Arial"/>
          <w:sz w:val="18"/>
        </w:rPr>
        <w:t>Pierre Noris</w:t>
      </w:r>
    </w:p>
    <w:p w14:paraId="0D9A30F4" w14:textId="77777777" w:rsidR="00C3338B" w:rsidRDefault="00197279">
      <w:pPr>
        <w:spacing w:after="93"/>
        <w:ind w:left="-30" w:right="-3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9FDD755" wp14:editId="4A3AC8F2">
                <wp:extent cx="6858000" cy="19050"/>
                <wp:effectExtent l="0" t="0" r="0" b="0"/>
                <wp:docPr id="2380" name="Group 2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050"/>
                          <a:chOff x="0" y="0"/>
                          <a:chExt cx="6858000" cy="19050"/>
                        </a:xfrm>
                      </wpg:grpSpPr>
                      <wps:wsp>
                        <wps:cNvPr id="2739" name="Shape 2739"/>
                        <wps:cNvSpPr/>
                        <wps:spPr>
                          <a:xfrm>
                            <a:off x="0" y="0"/>
                            <a:ext cx="68580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05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0" style="width:540pt;height:1.5pt;mso-position-horizontal-relative:char;mso-position-vertical-relative:line" coordsize="68580,190">
                <v:shape id="Shape 2740" style="position:absolute;width:68580;height:190;left:0;top:0;" coordsize="6858000,19050" path="m0,0l6858000,0l68580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54BC6F" w14:textId="77777777" w:rsidR="00C3338B" w:rsidRDefault="00197279">
      <w:pPr>
        <w:spacing w:after="3"/>
        <w:ind w:left="177" w:hanging="10"/>
      </w:pPr>
      <w:r>
        <w:rPr>
          <w:rFonts w:ascii="Arial" w:eastAsia="Arial" w:hAnsi="Arial" w:cs="Arial"/>
          <w:b/>
          <w:sz w:val="20"/>
        </w:rPr>
        <w:t>62:00</w:t>
      </w:r>
    </w:p>
    <w:tbl>
      <w:tblPr>
        <w:tblStyle w:val="TableGrid"/>
        <w:tblpPr w:vertAnchor="text" w:tblpX="3180" w:tblpY="280"/>
        <w:tblOverlap w:val="never"/>
        <w:tblW w:w="7560" w:type="dxa"/>
        <w:tblInd w:w="0" w:type="dxa"/>
        <w:tblCellMar>
          <w:top w:w="1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06"/>
        <w:gridCol w:w="4954"/>
      </w:tblGrid>
      <w:tr w:rsidR="00C3338B" w14:paraId="502B5AD6" w14:textId="77777777">
        <w:trPr>
          <w:trHeight w:val="490"/>
        </w:trPr>
        <w:tc>
          <w:tcPr>
            <w:tcW w:w="2606" w:type="dxa"/>
            <w:tcBorders>
              <w:top w:val="single" w:sz="6" w:space="0" w:color="D3D3D3"/>
              <w:left w:val="nil"/>
              <w:bottom w:val="nil"/>
              <w:right w:val="nil"/>
            </w:tcBorders>
          </w:tcPr>
          <w:p w14:paraId="20CDD1B8" w14:textId="77777777" w:rsidR="00C3338B" w:rsidRDefault="00197279">
            <w:pPr>
              <w:spacing w:after="2"/>
            </w:pPr>
            <w:r>
              <w:rPr>
                <w:rFonts w:ascii="Arial" w:eastAsia="Arial" w:hAnsi="Arial" w:cs="Arial"/>
                <w:b/>
                <w:sz w:val="18"/>
              </w:rPr>
              <w:t>Audio</w:t>
            </w:r>
          </w:p>
          <w:p w14:paraId="12F3448E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Riley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Palsma</w:t>
            </w:r>
            <w:proofErr w:type="spellEnd"/>
          </w:p>
        </w:tc>
        <w:tc>
          <w:tcPr>
            <w:tcW w:w="4954" w:type="dxa"/>
            <w:tcBorders>
              <w:top w:val="single" w:sz="6" w:space="0" w:color="D3D3D3"/>
              <w:left w:val="nil"/>
              <w:bottom w:val="nil"/>
              <w:right w:val="nil"/>
            </w:tcBorders>
          </w:tcPr>
          <w:p w14:paraId="1999C4B8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Coach</w:t>
            </w:r>
          </w:p>
          <w:p w14:paraId="3B1C851C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Tim Bennett </w:t>
            </w:r>
            <w:r>
              <w:rPr>
                <w:noProof/>
              </w:rPr>
              <w:drawing>
                <wp:inline distT="0" distB="0" distL="0" distR="0" wp14:anchorId="4C3BC96D" wp14:editId="2CAB2873">
                  <wp:extent cx="114300" cy="114300"/>
                  <wp:effectExtent l="0" t="0" r="0" b="0"/>
                  <wp:docPr id="16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38B" w14:paraId="2FCF0D73" w14:textId="77777777">
        <w:trPr>
          <w:trHeight w:val="985"/>
        </w:trPr>
        <w:tc>
          <w:tcPr>
            <w:tcW w:w="2606" w:type="dxa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14:paraId="2A48B184" w14:textId="77777777" w:rsidR="00C3338B" w:rsidRDefault="00197279">
            <w:pPr>
              <w:spacing w:after="266" w:line="261" w:lineRule="auto"/>
              <w:ind w:right="92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LiveStreamer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Barry Munson</w:t>
            </w:r>
          </w:p>
          <w:p w14:paraId="41CECC66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Band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14:paraId="35844EC8" w14:textId="77777777" w:rsidR="00C3338B" w:rsidRDefault="00197279">
            <w:pPr>
              <w:spacing w:after="0"/>
              <w:ind w:right="30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Video Switcher </w:t>
            </w:r>
            <w:r>
              <w:rPr>
                <w:rFonts w:ascii="Arial" w:eastAsia="Arial" w:hAnsi="Arial" w:cs="Arial"/>
                <w:sz w:val="18"/>
              </w:rPr>
              <w:t>Sandy Brock</w:t>
            </w:r>
          </w:p>
        </w:tc>
      </w:tr>
      <w:tr w:rsidR="00C3338B" w14:paraId="5C44262C" w14:textId="77777777">
        <w:trPr>
          <w:trHeight w:val="1465"/>
        </w:trPr>
        <w:tc>
          <w:tcPr>
            <w:tcW w:w="2606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3543B07F" w14:textId="77777777" w:rsidR="00C3338B" w:rsidRDefault="00197279">
            <w:pPr>
              <w:spacing w:after="2"/>
            </w:pPr>
            <w:r>
              <w:rPr>
                <w:rFonts w:ascii="Arial" w:eastAsia="Arial" w:hAnsi="Arial" w:cs="Arial"/>
                <w:b/>
                <w:sz w:val="18"/>
              </w:rPr>
              <w:t>Acoustic Guitar</w:t>
            </w:r>
          </w:p>
          <w:p w14:paraId="00D6C910" w14:textId="77777777" w:rsidR="00C3338B" w:rsidRDefault="00197279">
            <w:pPr>
              <w:spacing w:after="63"/>
            </w:pPr>
            <w:r>
              <w:rPr>
                <w:rFonts w:ascii="Arial" w:eastAsia="Arial" w:hAnsi="Arial" w:cs="Arial"/>
                <w:sz w:val="18"/>
              </w:rPr>
              <w:t>Vincent Tomei</w:t>
            </w:r>
          </w:p>
          <w:p w14:paraId="4AEC24E2" w14:textId="77777777" w:rsidR="00C3338B" w:rsidRDefault="00197279">
            <w:pPr>
              <w:spacing w:after="2"/>
            </w:pPr>
            <w:r>
              <w:rPr>
                <w:rFonts w:ascii="Arial" w:eastAsia="Arial" w:hAnsi="Arial" w:cs="Arial"/>
                <w:b/>
                <w:sz w:val="18"/>
              </w:rPr>
              <w:t>Violin</w:t>
            </w:r>
          </w:p>
          <w:p w14:paraId="604FC32C" w14:textId="77777777" w:rsidR="00C3338B" w:rsidRDefault="00197279">
            <w:pPr>
              <w:spacing w:after="268"/>
            </w:pPr>
            <w:r>
              <w:rPr>
                <w:rFonts w:ascii="Arial" w:eastAsia="Arial" w:hAnsi="Arial" w:cs="Arial"/>
                <w:sz w:val="18"/>
              </w:rPr>
              <w:t>Jonathan Ogle</w:t>
            </w:r>
          </w:p>
          <w:p w14:paraId="6EFF68D1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Vocals</w:t>
            </w:r>
          </w:p>
        </w:tc>
        <w:tc>
          <w:tcPr>
            <w:tcW w:w="4954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5765011A" w14:textId="77777777" w:rsidR="00C3338B" w:rsidRDefault="00197279">
            <w:pPr>
              <w:spacing w:after="2"/>
            </w:pPr>
            <w:r>
              <w:rPr>
                <w:rFonts w:ascii="Arial" w:eastAsia="Arial" w:hAnsi="Arial" w:cs="Arial"/>
                <w:b/>
                <w:sz w:val="18"/>
              </w:rPr>
              <w:t>Piano</w:t>
            </w:r>
          </w:p>
          <w:p w14:paraId="58E820EE" w14:textId="77777777" w:rsidR="00C3338B" w:rsidRDefault="001972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Nancy Blomberg</w:t>
            </w:r>
          </w:p>
        </w:tc>
      </w:tr>
    </w:tbl>
    <w:p w14:paraId="3D794C69" w14:textId="77777777" w:rsidR="00C3338B" w:rsidRDefault="00197279">
      <w:pPr>
        <w:spacing w:after="11"/>
        <w:ind w:left="3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3B930D" wp14:editId="31853A4E">
                <wp:simplePos x="0" y="0"/>
                <wp:positionH relativeFrom="column">
                  <wp:posOffset>0</wp:posOffset>
                </wp:positionH>
                <wp:positionV relativeFrom="paragraph">
                  <wp:posOffset>-88217</wp:posOffset>
                </wp:positionV>
                <wp:extent cx="1895475" cy="2900909"/>
                <wp:effectExtent l="0" t="0" r="0" b="0"/>
                <wp:wrapSquare wrapText="bothSides"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2900909"/>
                          <a:chOff x="0" y="0"/>
                          <a:chExt cx="1895475" cy="2900909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1895475" y="0"/>
                            <a:ext cx="0" cy="290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0909">
                                <a:moveTo>
                                  <a:pt x="0" y="0"/>
                                </a:moveTo>
                                <a:lnTo>
                                  <a:pt x="0" y="2900909"/>
                                </a:lnTo>
                              </a:path>
                            </a:pathLst>
                          </a:custGeom>
                          <a:ln w="19050" cap="rnd">
                            <a:custDash>
                              <a:ds d="1" sp="30356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0" y="260970"/>
                            <a:ext cx="17907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525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0" y="88218"/>
                            <a:ext cx="160998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AA158" w14:textId="77777777" w:rsidR="00C3338B" w:rsidRDefault="0019727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Rehearsal Times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0" y="272572"/>
                            <a:ext cx="18782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3EFA9" w14:textId="77777777" w:rsidR="00C3338B" w:rsidRDefault="0019727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141224" y="272572"/>
                            <a:ext cx="72242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DF6E6" w14:textId="77777777" w:rsidR="00C3338B" w:rsidRDefault="0019727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/15 5:30A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0" y="418611"/>
                            <a:ext cx="146326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9A34C" w14:textId="77777777" w:rsidR="00C3338B" w:rsidRDefault="0019727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Sunday Rehearsal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0" y="564648"/>
                            <a:ext cx="18782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BE4C8" w14:textId="77777777" w:rsidR="00C3338B" w:rsidRDefault="0019727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141224" y="564648"/>
                            <a:ext cx="72242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B0DB9" w14:textId="77777777" w:rsidR="00C3338B" w:rsidRDefault="0019727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/19 7:45A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B930D" id="Group 1935" o:spid="_x0000_s1026" style="position:absolute;left:0;text-align:left;margin-left:0;margin-top:-6.95pt;width:149.25pt;height:228.4pt;z-index:251659264" coordsize="18954,29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">
                <v:shape id="Shape 145" o:spid="_x0000_s1027" style="position:absolute;left:18954;width:0;height:29009;visibility:visible;mso-wrap-style:square;v-text-anchor:top" coordsize="0,29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" path="m,l,2900909e" filled="f" strokeweight="1.5pt">
                  <v:stroke miterlimit="83231f" joinstyle="miter" endcap="round"/>
                  <v:path arrowok="t" textboxrect="0,0,0,2900909"/>
                </v:shape>
                <v:shape id="Shape 2741" o:spid="_x0000_s1028" style="position:absolute;top:2609;width:17907;height:95;visibility:visible;mso-wrap-style:square;v-text-anchor:top" coordsize="17907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" path="m,l1790700,r,9525l,9525,,e" fillcolor="#d3d3d3" stroked="f" strokeweight="0">
                  <v:stroke miterlimit="83231f" joinstyle="miter" endcap="round"/>
                  <v:path arrowok="t" textboxrect="0,0,1790700,9525"/>
                </v:shape>
                <v:rect id="Rectangle 150" o:spid="_x0000_s1029" style="position:absolute;top:882;width:16099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F1AA158" w14:textId="77777777" w:rsidR="00C3338B" w:rsidRDefault="0019727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Rehearsal Times</w:t>
                        </w:r>
                      </w:p>
                    </w:txbxContent>
                  </v:textbox>
                </v:rect>
                <v:rect id="Rectangle 1721" o:spid="_x0000_s1030" style="position:absolute;top:2725;width:187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4X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GsL/N+EEufwDAAD//wMAUEsBAi0AFAAGAAgAAAAhANvh9svuAAAAhQEAABMAAAAAAAAAAAAA&#10;AAAAAAAAAFtDb250ZW50X1R5cGVzXS54bWxQSwECLQAUAAYACAAAACEAWvQsW78AAAAVAQAACwAA&#10;AAAAAAAAAAAAAAAfAQAAX3JlbHMvLnJlbHNQSwECLQAUAAYACAAAACEATfieF8MAAADdAAAADwAA&#10;AAAAAAAAAAAAAAAHAgAAZHJzL2Rvd25yZXYueG1sUEsFBgAAAAADAAMAtwAAAPcCAAAAAA==&#10;" filled="f" stroked="f">
                  <v:textbox inset="0,0,0,0">
                    <w:txbxContent>
                      <w:p w14:paraId="4693EFA9" w14:textId="77777777" w:rsidR="00C3338B" w:rsidRDefault="0019727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1722" o:spid="_x0000_s1031" style="position:absolute;left:1412;top:2725;width:722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Bg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L3EM/9+EE+TmDwAA//8DAFBLAQItABQABgAIAAAAIQDb4fbL7gAAAIUBAAATAAAAAAAAAAAA&#10;AAAAAAAAAABbQ29udGVudF9UeXBlc10ueG1sUEsBAi0AFAAGAAgAAAAhAFr0LFu/AAAAFQEAAAsA&#10;AAAAAAAAAAAAAAAAHwEAAF9yZWxzLy5yZWxzUEsBAi0AFAAGAAgAAAAhAL0qAGDEAAAA3QAAAA8A&#10;AAAAAAAAAAAAAAAABwIAAGRycy9kb3ducmV2LnhtbFBLBQYAAAAAAwADALcAAAD4AgAAAAA=&#10;" filled="f" stroked="f">
                  <v:textbox inset="0,0,0,0">
                    <w:txbxContent>
                      <w:p w14:paraId="175DF6E6" w14:textId="77777777" w:rsidR="00C3338B" w:rsidRDefault="0019727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/15 5:30A</w:t>
                        </w:r>
                      </w:p>
                    </w:txbxContent>
                  </v:textbox>
                </v:rect>
                <v:rect id="Rectangle 152" o:spid="_x0000_s1032" style="position:absolute;top:4186;width:1463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049A34C" w14:textId="77777777" w:rsidR="00C3338B" w:rsidRDefault="0019727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Sunday Rehearsal</w:t>
                        </w:r>
                      </w:p>
                    </w:txbxContent>
                  </v:textbox>
                </v:rect>
                <v:rect id="Rectangle 1723" o:spid="_x0000_s1033" style="position:absolute;top:5646;width:187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X7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0mal+8MAAADdAAAADwAA&#10;AAAAAAAAAAAAAAAHAgAAZHJzL2Rvd25yZXYueG1sUEsFBgAAAAADAAMAtwAAAPcCAAAAAA==&#10;" filled="f" stroked="f">
                  <v:textbox inset="0,0,0,0">
                    <w:txbxContent>
                      <w:p w14:paraId="013BE4C8" w14:textId="77777777" w:rsidR="00C3338B" w:rsidRDefault="0019727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1724" o:spid="_x0000_s1034" style="position:absolute;left:1412;top:5646;width:722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    <v:textbox inset="0,0,0,0">
                    <w:txbxContent>
                      <w:p w14:paraId="175B0DB9" w14:textId="77777777" w:rsidR="00C3338B" w:rsidRDefault="0019727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/19 7:45A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>Audio/Visual</w:t>
      </w:r>
    </w:p>
    <w:p w14:paraId="71753D98" w14:textId="77777777" w:rsidR="00C3338B" w:rsidRDefault="00197279">
      <w:pPr>
        <w:tabs>
          <w:tab w:val="center" w:pos="3859"/>
          <w:tab w:val="center" w:pos="6405"/>
        </w:tabs>
        <w:spacing w:before="10" w:after="7"/>
      </w:pPr>
      <w:r>
        <w:tab/>
      </w:r>
      <w:r>
        <w:rPr>
          <w:rFonts w:ascii="Arial" w:eastAsia="Arial" w:hAnsi="Arial" w:cs="Arial"/>
          <w:b/>
          <w:sz w:val="18"/>
        </w:rPr>
        <w:t>Worship Leader</w:t>
      </w:r>
      <w:r>
        <w:rPr>
          <w:rFonts w:ascii="Arial" w:eastAsia="Arial" w:hAnsi="Arial" w:cs="Arial"/>
          <w:b/>
          <w:sz w:val="18"/>
        </w:rPr>
        <w:tab/>
        <w:t>Worship Team</w:t>
      </w:r>
    </w:p>
    <w:p w14:paraId="39C8EE2D" w14:textId="77777777" w:rsidR="00C3338B" w:rsidRDefault="00197279">
      <w:pPr>
        <w:tabs>
          <w:tab w:val="center" w:pos="3755"/>
          <w:tab w:val="center" w:pos="6401"/>
        </w:tabs>
        <w:spacing w:after="4" w:line="250" w:lineRule="auto"/>
      </w:pPr>
      <w:r>
        <w:tab/>
      </w:r>
      <w:r>
        <w:rPr>
          <w:rFonts w:ascii="Arial" w:eastAsia="Arial" w:hAnsi="Arial" w:cs="Arial"/>
          <w:sz w:val="18"/>
        </w:rPr>
        <w:t>Vincent Tomei</w:t>
      </w:r>
      <w:r>
        <w:rPr>
          <w:rFonts w:ascii="Arial" w:eastAsia="Arial" w:hAnsi="Arial" w:cs="Arial"/>
          <w:sz w:val="18"/>
        </w:rPr>
        <w:tab/>
        <w:t>Brenda Kopplin</w:t>
      </w:r>
    </w:p>
    <w:p w14:paraId="6C65F4DC" w14:textId="77777777" w:rsidR="00C3338B" w:rsidRDefault="00197279">
      <w:pPr>
        <w:spacing w:after="6"/>
        <w:ind w:left="-5776" w:right="3873" w:hanging="10"/>
        <w:jc w:val="right"/>
      </w:pPr>
      <w:r>
        <w:rPr>
          <w:rFonts w:ascii="Arial" w:eastAsia="Arial" w:hAnsi="Arial" w:cs="Arial"/>
          <w:sz w:val="18"/>
        </w:rPr>
        <w:t>Chad Kopplin</w:t>
      </w:r>
    </w:p>
    <w:p w14:paraId="1E6F84D3" w14:textId="77777777" w:rsidR="00C3338B" w:rsidRDefault="00197279">
      <w:pPr>
        <w:spacing w:after="6"/>
        <w:ind w:left="-5776" w:right="3943" w:hanging="10"/>
        <w:jc w:val="right"/>
      </w:pPr>
      <w:r>
        <w:rPr>
          <w:rFonts w:ascii="Arial" w:eastAsia="Arial" w:hAnsi="Arial" w:cs="Arial"/>
          <w:sz w:val="18"/>
        </w:rPr>
        <w:t>Cindy Tomei</w:t>
      </w:r>
    </w:p>
    <w:p w14:paraId="37475185" w14:textId="77777777" w:rsidR="00C3338B" w:rsidRDefault="00197279">
      <w:pPr>
        <w:spacing w:after="6"/>
        <w:ind w:left="-5776" w:right="3548" w:hanging="10"/>
        <w:jc w:val="right"/>
      </w:pPr>
      <w:r>
        <w:rPr>
          <w:rFonts w:ascii="Arial" w:eastAsia="Arial" w:hAnsi="Arial" w:cs="Arial"/>
          <w:sz w:val="18"/>
        </w:rPr>
        <w:t>Donald Blomberg</w:t>
      </w:r>
    </w:p>
    <w:sectPr w:rsidR="00C3338B" w:rsidSect="00197279">
      <w:pgSz w:w="12240" w:h="15840"/>
      <w:pgMar w:top="759" w:right="752" w:bottom="1440" w:left="7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5739"/>
    <w:multiLevelType w:val="hybridMultilevel"/>
    <w:tmpl w:val="F7EEF4DE"/>
    <w:lvl w:ilvl="0" w:tplc="8D70694C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EE7128">
      <w:start w:val="1"/>
      <w:numFmt w:val="bullet"/>
      <w:lvlText w:val="o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9A3868">
      <w:start w:val="1"/>
      <w:numFmt w:val="bullet"/>
      <w:lvlText w:val="▪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FA9BD2">
      <w:start w:val="1"/>
      <w:numFmt w:val="bullet"/>
      <w:lvlText w:val="•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2C0FD8">
      <w:start w:val="1"/>
      <w:numFmt w:val="bullet"/>
      <w:lvlText w:val="o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C8E10E">
      <w:start w:val="1"/>
      <w:numFmt w:val="bullet"/>
      <w:lvlText w:val="▪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5E6D3A">
      <w:start w:val="1"/>
      <w:numFmt w:val="bullet"/>
      <w:lvlText w:val="•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36F8FA">
      <w:start w:val="1"/>
      <w:numFmt w:val="bullet"/>
      <w:lvlText w:val="o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92D588">
      <w:start w:val="1"/>
      <w:numFmt w:val="bullet"/>
      <w:lvlText w:val="▪"/>
      <w:lvlJc w:val="left"/>
      <w:pPr>
        <w:ind w:left="6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31807"/>
    <w:multiLevelType w:val="hybridMultilevel"/>
    <w:tmpl w:val="D5B2A2AA"/>
    <w:lvl w:ilvl="0" w:tplc="C43265BE">
      <w:start w:val="1"/>
      <w:numFmt w:val="bullet"/>
      <w:lvlText w:val="•"/>
      <w:lvlJc w:val="left"/>
      <w:pPr>
        <w:ind w:left="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8E5C6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2C12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CE18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EEBB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224F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D2E0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44CD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869E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1606997">
    <w:abstractNumId w:val="0"/>
  </w:num>
  <w:num w:numId="2" w16cid:durableId="98582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8B"/>
    <w:rsid w:val="00197279"/>
    <w:rsid w:val="00C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A988"/>
  <w15:docId w15:val="{A17675FA-C69C-4F31-BAEA-B49EE17C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D6E2E9"/>
      <w:spacing w:after="162"/>
      <w:ind w:left="13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Services:: Ephesians 5:17-21 - Pierre Noris</dc:title>
  <dc:subject/>
  <dc:creator>Cheyenne Office</dc:creator>
  <cp:keywords/>
  <cp:lastModifiedBy>Cheyenne Office</cp:lastModifiedBy>
  <cp:revision>2</cp:revision>
  <cp:lastPrinted>2023-11-15T22:22:00Z</cp:lastPrinted>
  <dcterms:created xsi:type="dcterms:W3CDTF">2023-11-15T22:22:00Z</dcterms:created>
  <dcterms:modified xsi:type="dcterms:W3CDTF">2023-11-15T22:22:00Z</dcterms:modified>
</cp:coreProperties>
</file>